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AT SeX</w:t>
      </w:r>
    </w:p>
    <w:p>
      <w:r>
        <w:t xml:space="preserve">streetARTist +inventor</w:t>
      </w:r>
    </w:p>
    <w:p>
      <w:r>
        <w:rPr>
          <w:color w:val="64748B"/>
          <w:sz w:val="20"/>
        </w:rPr>
        <w:t xml:space="preserve">sp4mprotected+vutuv.de@gmail.com | https://vutuv.de/at_sex</w:t>
      </w:r>
    </w:p>
    <w:p>
      <w:r>
        <w:rPr>
          <w:color w:val="64748B"/>
          <w:sz w:val="20"/>
        </w:rPr>
        <w:t xml:space="preserve">Date of birth: 16/04/1970</w:t>
      </w:r>
    </w:p>
    <w:p>
      <w:pPr>
        <w:pStyle w:val="Heading1"/>
      </w:pPr>
      <w:r>
        <w:t xml:space="preserve">Tags</w:t>
      </w:r>
    </w:p>
    <w:p>
      <w:r>
        <w:t xml:space="preserve">autohotkey | streetart | streetvertising</w:t>
      </w:r>
    </w:p>
    <w:p>
      <w:pPr>
        <w:pStyle w:val="Heading1"/>
      </w:pPr>
      <w:r>
        <w:t xml:space="preserve">Links</w:t>
      </w:r>
    </w:p>
    <w:p>
      <w:r>
        <w:t xml:space="preserve">﴾͡๏̯͡๏﴿.tk: http://﴾͡๏̯͡๏﴿.tk</w:t>
      </w:r>
    </w:p>
    <w:p>
      <w:r>
        <w:t xml:space="preserve">█════██████████─────.tk : http://█════██████████─────.tk</w:t>
      </w:r>
    </w:p>
    <w:p>
      <w:r>
        <w:t xml:space="preserve">shortCUTr.de#__or__1mm.de: http://shortCUTr.de#__or__1mm.de</w:t>
      </w:r>
    </w:p>
    <w:p>
      <w:pPr>
        <w:pStyle w:val="Heading1"/>
      </w:pPr>
      <w:r>
        <w:t xml:space="preserve">Profiles</w:t>
      </w:r>
    </w:p>
    <w:p>
      <w:r>
        <w:t xml:space="preserve">Twitter: http://twitter.com/SeX</w:t>
      </w:r>
    </w:p>
    <w:p>
      <w:r>
        <w:t xml:space="preserve">Facebook: http://facebook.com/streetART</w:t>
      </w:r>
    </w:p>
    <w:p>
      <w:r>
        <w:t xml:space="preserve">Youtube: http://youtube.com/channel/streetART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