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Ikenna Ojukwu</w:t>
      </w:r>
    </w:p>
    <w:p>
      <w:r>
        <w:rPr>
          <w:color w:val="64748B"/>
          <w:sz w:val="20"/>
        </w:rPr>
        <w:t xml:space="preserve">ikenna750@gmail.com | https://vutuv.de/ikenna_ojukwu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