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Polzer</w:t>
      </w:r>
    </w:p>
    <w:p>
      <w:r>
        <w:t xml:space="preserve">"Wage den ersten Schritt und ein Weg wird sich auftun." (Zen-Weisheit)</w:t>
      </w:r>
    </w:p>
    <w:p>
      <w:r>
        <w:rPr>
          <w:color w:val="64748B"/>
          <w:sz w:val="20"/>
        </w:rPr>
        <w:t xml:space="preserve">polzer@posteo.de | https://vutuv.de/joachim_polzer</w:t>
      </w:r>
    </w:p>
    <w:p>
      <w:r>
        <w:rPr>
          <w:color w:val="64748B"/>
          <w:sz w:val="20"/>
        </w:rPr>
        <w:t xml:space="preserve">Date of birth: 26.05.1962 | Gender: Male</w:t>
      </w:r>
    </w:p>
    <w:p>
      <w:pPr>
        <w:pStyle w:val="Heading1"/>
      </w:pPr>
      <w:r>
        <w:t xml:space="preserve">Tags</w:t>
      </w:r>
    </w:p>
    <w:p>
      <w:r>
        <w:t xml:space="preserve">writer, publizist, herausgeber, kurat... | kinogeschichte | medientechnik-geschichte</w:t>
      </w:r>
    </w:p>
    <w:p>
      <w:pPr>
        <w:pStyle w:val="Heading1"/>
      </w:pPr>
      <w:r>
        <w:t xml:space="preserve">Links</w:t>
      </w:r>
    </w:p>
    <w:p>
      <w:r>
        <w:t xml:space="preserve">Digitale Dämmerung – The Dusk Of The Digital Age (Blog): https://digitaledaemmerung.de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