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LkKoKGmenE FxhSxZFQOeZAthz</w:t>
      </w:r>
    </w:p>
    <w:p>
      <w:r>
        <w:rPr>
          <w:color w:val="64748B"/>
          <w:sz w:val="20"/>
        </w:rPr>
        <w:t xml:space="preserve">josh@moultray.com | https://vutuv.de/lkkokgmene_fxhs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