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Mariusz Baleczny</w:t>
      </w:r>
    </w:p>
    <w:p>
      <w:r>
        <w:rPr>
          <w:color w:val="64748B"/>
          <w:sz w:val="20"/>
        </w:rPr>
        <w:t xml:space="preserve">https://vutuv.de/mariusz_baleczn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