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Kant</w:t>
      </w:r>
    </w:p>
    <w:p>
      <w:r>
        <w:t xml:space="preserve">Linux Engineering for frentix GmbH in Zurich/CH (DevOps)</w:t>
      </w:r>
    </w:p>
    <w:p>
      <w:r>
        <w:rPr>
          <w:color w:val="64748B"/>
          <w:sz w:val="20"/>
        </w:rPr>
        <w:t xml:space="preserve">https://vutuv.de/oliver_kant</w:t>
      </w:r>
    </w:p>
    <w:p>
      <w:r>
        <w:rPr>
          <w:color w:val="64748B"/>
          <w:sz w:val="20"/>
        </w:rPr>
        <w:t xml:space="preserve">-, 79713 Bad Säckingen, Germany</w:t>
      </w:r>
    </w:p>
    <w:p>
      <w:r>
        <w:rPr>
          <w:color w:val="64748B"/>
          <w:sz w:val="20"/>
        </w:rPr>
        <w:t xml:space="preserve">Date of birth: 03.03.1971</w:t>
      </w:r>
    </w:p>
    <w:p>
      <w:pPr>
        <w:pStyle w:val="Heading1"/>
      </w:pPr>
      <w:r>
        <w:t xml:space="preserve">Tags</w:t>
      </w:r>
    </w:p>
    <w:p>
      <w:r>
        <w:t xml:space="preserve">linux engineering</w:t>
      </w:r>
    </w:p>
    <w:p>
      <w:pPr>
        <w:pStyle w:val="Heading1"/>
      </w:pPr>
      <w:r>
        <w:t xml:space="preserve">Links</w:t>
      </w:r>
    </w:p>
    <w:p>
      <w:r>
        <w:t xml:space="preserve">Zuhause: https://www.kant.net/</w:t>
      </w:r>
    </w:p>
    <w:p>
      <w:r>
        <w:t xml:space="preserve">Arbeit: https://www.frentix.com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